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C9" w:rsidRDefault="003A2BC9" w:rsidP="003A2BC9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A2BC9" w:rsidRDefault="003A2BC9" w:rsidP="003A2BC9">
      <w:pPr>
        <w:spacing w:beforeLines="50" w:line="560" w:lineRule="exact"/>
        <w:ind w:firstLine="880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2021年“最美科技工作者”候选人汇总表</w:t>
      </w:r>
    </w:p>
    <w:p w:rsidR="003A2BC9" w:rsidRDefault="003A2BC9" w:rsidP="003A2BC9">
      <w:pPr>
        <w:spacing w:beforeLines="70" w:afterLines="70" w:line="400" w:lineRule="exact"/>
        <w:ind w:firstLine="560"/>
        <w:rPr>
          <w:rFonts w:ascii="仿宋_GB2312" w:eastAsia="仿宋_GB2312" w:hAnsi="仿宋" w:hint="eastAsia"/>
          <w:sz w:val="28"/>
        </w:rPr>
      </w:pPr>
      <w:r>
        <w:rPr>
          <w:rFonts w:ascii="仿宋_GB2312" w:eastAsia="仿宋_GB2312" w:hAnsi="仿宋" w:hint="eastAsia"/>
          <w:sz w:val="28"/>
        </w:rPr>
        <w:t>推荐单位（盖章）：</w:t>
      </w:r>
    </w:p>
    <w:tbl>
      <w:tblPr>
        <w:tblW w:w="15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3A2BC9" w:rsidTr="008D7C17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hAnsi="宋体" w:hint="eastAsia"/>
                <w:sz w:val="28"/>
                <w:szCs w:val="28"/>
              </w:rPr>
            </w:pPr>
            <w:r w:rsidRPr="00B72D14">
              <w:rPr>
                <w:rFonts w:ascii="黑体" w:eastAsia="黑体" w:hAnsi="黑体" w:cs="黑体" w:hint="eastAsia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A2BC9" w:rsidTr="008D7C17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A2BC9" w:rsidRDefault="003A2BC9" w:rsidP="008D7C17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A2BC9" w:rsidRDefault="003A2BC9" w:rsidP="008D7C17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A2BC9" w:rsidRDefault="003A2BC9" w:rsidP="008D7C17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3A2BC9" w:rsidRDefault="003A2BC9" w:rsidP="003A2BC9"/>
    <w:p w:rsidR="00E80D4B" w:rsidRDefault="003A2BC9"/>
    <w:sectPr w:rsidR="00E80D4B" w:rsidSect="003A2B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BC9"/>
    <w:rsid w:val="00095FD0"/>
    <w:rsid w:val="0020728F"/>
    <w:rsid w:val="003A2BC9"/>
    <w:rsid w:val="004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2021-05-07T08:14:00Z</dcterms:created>
  <dcterms:modified xsi:type="dcterms:W3CDTF">2021-05-07T08:18:00Z</dcterms:modified>
</cp:coreProperties>
</file>